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A3CBE4F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ED10E9">
        <w:rPr>
          <w:rFonts w:eastAsia="Arial"/>
        </w:rPr>
        <w:t>Fluorescenční zařízení mikroskopu</w:t>
      </w:r>
      <w:r w:rsidR="719E714E" w:rsidRPr="38690F1A">
        <w:rPr>
          <w:rFonts w:eastAsia="Arial"/>
        </w:rPr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35E3710" w14:textId="4D32ADE9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257ED666" w14:textId="2830A4A2" w:rsidR="2F72AB06" w:rsidRDefault="2F72AB06" w:rsidP="10F61468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0450BFB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ED10E9">
        <w:rPr>
          <w:rFonts w:eastAsia="Arial"/>
          <w:b/>
          <w:bCs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4DCC9033" w:rsidR="00BE2371" w:rsidRPr="00ED10E9" w:rsidRDefault="003F7B02" w:rsidP="00D859C2">
      <w:pPr>
        <w:pStyle w:val="Odstavecsmlouvy"/>
        <w:rPr>
          <w:b/>
        </w:rPr>
      </w:pPr>
      <w:r>
        <w:t xml:space="preserve">Místem dodání Zboží </w:t>
      </w:r>
      <w:r w:rsidR="00D50BBE">
        <w:t xml:space="preserve">je </w:t>
      </w:r>
      <w:r w:rsidR="00ED10E9">
        <w:rPr>
          <w:rFonts w:eastAsia="Arial"/>
          <w:b/>
          <w:bCs/>
        </w:rPr>
        <w:t>FN Brno, pracoviště Dětská nemocnice</w:t>
      </w:r>
      <w:r w:rsidR="00ED10E9" w:rsidRPr="00ED10E9">
        <w:rPr>
          <w:b/>
        </w:rPr>
        <w:t>, IHOK – CMBG, Černopolní 9, 613 00 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12F1451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ED10E9">
        <w:rPr>
          <w:rFonts w:eastAsia="Arial"/>
          <w:b/>
          <w:bCs/>
        </w:rPr>
        <w:t>Ing. Haně Egerlové</w:t>
      </w:r>
      <w:r w:rsidR="00DE3A3F">
        <w:t xml:space="preserve">, tel.: </w:t>
      </w:r>
      <w:r w:rsidR="00DE3A3F" w:rsidRPr="00845215">
        <w:rPr>
          <w:b/>
        </w:rPr>
        <w:t>532</w:t>
      </w:r>
      <w:r w:rsidR="00ED10E9" w:rsidRPr="00845215">
        <w:rPr>
          <w:b/>
        </w:rPr>
        <w:t> </w:t>
      </w:r>
      <w:r w:rsidR="00DE3A3F" w:rsidRPr="00845215">
        <w:rPr>
          <w:b/>
        </w:rPr>
        <w:t>23</w:t>
      </w:r>
      <w:r w:rsidR="00ED10E9" w:rsidRPr="00845215">
        <w:rPr>
          <w:rFonts w:eastAsia="Arial"/>
          <w:b/>
          <w:bCs/>
        </w:rPr>
        <w:t>2 784</w:t>
      </w:r>
      <w:r w:rsidR="00DE3A3F">
        <w:t xml:space="preserve"> a písemně na e-mail: </w:t>
      </w:r>
      <w:r w:rsidR="00845215">
        <w:rPr>
          <w:rFonts w:eastAsia="Arial"/>
          <w:b/>
          <w:bCs/>
        </w:rPr>
        <w:t>Egerlova.Hana@fnbrno.cz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 xml:space="preserve">Prodávající je povinen dodat Kupujícímu Zboží zcela nové, v plně funkčním stavu, </w:t>
      </w:r>
      <w:bookmarkStart w:id="1" w:name="_GoBack"/>
      <w:bookmarkEnd w:id="1"/>
      <w:r w:rsidRPr="00D859C2">
        <w:t>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lastRenderedPageBreak/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86DFE7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215" w:rsidRPr="00845215">
        <w:rPr>
          <w:snapToGrid w:val="0"/>
        </w:rPr>
        <w:t>dvou</w:t>
      </w:r>
      <w:r w:rsidRPr="00845215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845215">
        <w:rPr>
          <w:snapToGrid w:val="0"/>
        </w:rPr>
        <w:t>obdrží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A2F99" w:rsidRPr="003A2F99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A2F99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819EC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45215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10E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89A2A-BD3C-4717-824A-24A56402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4520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2025-10-13T13:43:00Z</dcterms:created>
  <dcterms:modified xsi:type="dcterms:W3CDTF">2025-10-13T14:59:00Z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