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59A19B8E" w:rsidR="00DC5A62" w:rsidRPr="00A25576" w:rsidRDefault="008C5240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 (název, IČ</w:t>
            </w:r>
            <w:r w:rsidR="00DC5A62"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8C5240" w:rsidRPr="00410739" w14:paraId="23BCC7D5" w14:textId="77777777" w:rsidTr="008C524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A86B" w14:textId="7B352F76" w:rsidR="008C5240" w:rsidRPr="00A25576" w:rsidRDefault="008C5240" w:rsidP="007A252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D00A" w14:textId="426AB7CE" w:rsidR="008C5240" w:rsidRPr="00410739" w:rsidRDefault="008C5240" w:rsidP="007A252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</w:t>
            </w:r>
            <w:r w:rsidR="00FE75B3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footnoteReference w:id="1"/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D1FDAB" w14:textId="77777777" w:rsidR="008C5240" w:rsidRDefault="008C5240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2438CDFE" w:rsidR="00DC5A62" w:rsidRPr="008C3E73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k VZ </w:t>
      </w:r>
      <w:r w:rsidR="008C3E73">
        <w:rPr>
          <w:rFonts w:ascii="Arial-BoldMT" w:hAnsi="Arial-BoldMT" w:cs="Arial-BoldMT"/>
          <w:b/>
          <w:bCs/>
          <w:sz w:val="24"/>
          <w:szCs w:val="24"/>
        </w:rPr>
        <w:br/>
      </w:r>
      <w:r w:rsidR="004A43BF">
        <w:rPr>
          <w:rFonts w:ascii="Arial-BoldMT" w:hAnsi="Arial-BoldMT" w:cs="Arial-BoldMT"/>
          <w:b/>
          <w:bCs/>
          <w:sz w:val="24"/>
          <w:szCs w:val="24"/>
        </w:rPr>
        <w:t>Potraviny pro zvláštní lékařské účely</w:t>
      </w:r>
      <w:r w:rsidR="00090F7E">
        <w:rPr>
          <w:rFonts w:ascii="Arial-BoldMT" w:hAnsi="Arial-BoldMT" w:cs="Arial-BoldMT"/>
          <w:b/>
          <w:bCs/>
          <w:sz w:val="24"/>
          <w:szCs w:val="24"/>
        </w:rPr>
        <w:t xml:space="preserve"> II</w:t>
      </w:r>
      <w:bookmarkStart w:id="0" w:name="_GoBack"/>
      <w:bookmarkEnd w:id="0"/>
      <w:r w:rsidR="008C3E73">
        <w:rPr>
          <w:rFonts w:ascii="Arial-BoldMT" w:hAnsi="Arial-BoldMT" w:cs="Arial-BoldMT"/>
          <w:b/>
          <w:bCs/>
          <w:sz w:val="24"/>
          <w:szCs w:val="24"/>
        </w:rPr>
        <w:t xml:space="preserve">, část </w:t>
      </w:r>
      <w:r w:rsidR="008C3E73">
        <w:rPr>
          <w:rFonts w:ascii="Arial-BoldMT" w:hAnsi="Arial-BoldMT" w:cs="Arial-BoldMT"/>
          <w:bCs/>
          <w:sz w:val="24"/>
          <w:szCs w:val="24"/>
        </w:rPr>
        <w:t>[</w:t>
      </w:r>
      <w:r w:rsidR="008C3E73" w:rsidRPr="008C3E73">
        <w:rPr>
          <w:rFonts w:ascii="Arial-BoldMT" w:hAnsi="Arial-BoldMT" w:cs="Arial-BoldMT"/>
          <w:bCs/>
          <w:sz w:val="24"/>
          <w:szCs w:val="24"/>
          <w:highlight w:val="yellow"/>
        </w:rPr>
        <w:t>DOPLNÍ DODAVATEL</w:t>
      </w:r>
      <w:r w:rsidR="008C3E73">
        <w:rPr>
          <w:rFonts w:ascii="Arial-BoldMT" w:hAnsi="Arial-BoldMT" w:cs="Arial-BoldMT"/>
          <w:bCs/>
          <w:sz w:val="24"/>
          <w:szCs w:val="24"/>
        </w:rPr>
        <w:t>]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9C75BD" w14:textId="1017519D" w:rsidR="008701D7" w:rsidRPr="003712C6" w:rsidRDefault="00DC5A62" w:rsidP="00371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sectPr w:rsidR="008701D7" w:rsidRPr="0037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12F0D" w14:textId="77777777" w:rsidR="005971DB" w:rsidRDefault="005971DB" w:rsidP="008701D7">
      <w:pPr>
        <w:spacing w:after="0" w:line="240" w:lineRule="auto"/>
      </w:pPr>
      <w:r>
        <w:separator/>
      </w:r>
    </w:p>
  </w:endnote>
  <w:endnote w:type="continuationSeparator" w:id="0">
    <w:p w14:paraId="4CCC61BE" w14:textId="77777777" w:rsidR="005971DB" w:rsidRDefault="005971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B7AF2" w14:textId="77777777" w:rsidR="005971DB" w:rsidRDefault="005971DB" w:rsidP="008701D7">
      <w:pPr>
        <w:spacing w:after="0" w:line="240" w:lineRule="auto"/>
      </w:pPr>
      <w:r>
        <w:separator/>
      </w:r>
    </w:p>
  </w:footnote>
  <w:footnote w:type="continuationSeparator" w:id="0">
    <w:p w14:paraId="3EF9BBB9" w14:textId="77777777" w:rsidR="005971DB" w:rsidRDefault="005971DB" w:rsidP="008701D7">
      <w:pPr>
        <w:spacing w:after="0" w:line="240" w:lineRule="auto"/>
      </w:pPr>
      <w:r>
        <w:continuationSeparator/>
      </w:r>
    </w:p>
  </w:footnote>
  <w:footnote w:id="1">
    <w:p w14:paraId="131A3015" w14:textId="547FC8DC" w:rsidR="00FE75B3" w:rsidRDefault="00FE75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E75B3">
        <w:rPr>
          <w:rFonts w:ascii="Arial" w:hAnsi="Arial" w:cs="Arial"/>
          <w:sz w:val="16"/>
          <w:szCs w:val="16"/>
        </w:rPr>
        <w:t xml:space="preserve">Předložte </w:t>
      </w:r>
      <w:r>
        <w:rPr>
          <w:rFonts w:ascii="Arial" w:hAnsi="Arial" w:cs="Arial"/>
          <w:sz w:val="16"/>
          <w:szCs w:val="16"/>
        </w:rPr>
        <w:t xml:space="preserve">současně </w:t>
      </w:r>
      <w:r w:rsidRPr="00FE75B3">
        <w:rPr>
          <w:rFonts w:ascii="Arial" w:hAnsi="Arial" w:cs="Arial"/>
          <w:sz w:val="16"/>
          <w:szCs w:val="16"/>
        </w:rPr>
        <w:t xml:space="preserve">prohlášení k obchodnímu tajemství, tj. </w:t>
      </w:r>
      <w:r w:rsidRPr="00FE75B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konkrétní popis (odůvodnění) jednotlivých znaků obchodního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  <w:t xml:space="preserve">   </w:t>
      </w:r>
      <w:r w:rsidRPr="00FE75B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tajemství </w:t>
      </w:r>
      <w:r w:rsidRPr="00FE75B3">
        <w:rPr>
          <w:rFonts w:ascii="Arial" w:hAnsi="Arial" w:cs="Arial"/>
          <w:color w:val="222222"/>
          <w:sz w:val="16"/>
          <w:szCs w:val="16"/>
        </w:rPr>
        <w:t>dle § 504 zákona č. 89/2012 Sb., občanský zákoník</w:t>
      </w:r>
      <w:r>
        <w:rPr>
          <w:rFonts w:ascii="Arial" w:hAnsi="Arial" w:cs="Arial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90F7E"/>
    <w:rsid w:val="000D6A9C"/>
    <w:rsid w:val="0011300E"/>
    <w:rsid w:val="0012439E"/>
    <w:rsid w:val="001324D6"/>
    <w:rsid w:val="00196B22"/>
    <w:rsid w:val="001D5083"/>
    <w:rsid w:val="0024705E"/>
    <w:rsid w:val="003712C6"/>
    <w:rsid w:val="00410739"/>
    <w:rsid w:val="00466B1C"/>
    <w:rsid w:val="00467483"/>
    <w:rsid w:val="004812C8"/>
    <w:rsid w:val="004831E6"/>
    <w:rsid w:val="004A43BF"/>
    <w:rsid w:val="004B72C4"/>
    <w:rsid w:val="005135A6"/>
    <w:rsid w:val="00566A91"/>
    <w:rsid w:val="005971DB"/>
    <w:rsid w:val="005A0349"/>
    <w:rsid w:val="00604B24"/>
    <w:rsid w:val="00703C64"/>
    <w:rsid w:val="00722862"/>
    <w:rsid w:val="00844C17"/>
    <w:rsid w:val="008701D7"/>
    <w:rsid w:val="008C3E73"/>
    <w:rsid w:val="008C5240"/>
    <w:rsid w:val="008E3204"/>
    <w:rsid w:val="009C38C5"/>
    <w:rsid w:val="00A15E13"/>
    <w:rsid w:val="00A25576"/>
    <w:rsid w:val="00AF5C9D"/>
    <w:rsid w:val="00B4463E"/>
    <w:rsid w:val="00D92928"/>
    <w:rsid w:val="00DC5A62"/>
    <w:rsid w:val="00E360B1"/>
    <w:rsid w:val="00E70C44"/>
    <w:rsid w:val="00EC21A6"/>
    <w:rsid w:val="00ED3BE7"/>
    <w:rsid w:val="00EE7AAC"/>
    <w:rsid w:val="00F35A4D"/>
    <w:rsid w:val="00F6302F"/>
    <w:rsid w:val="00F91AD8"/>
    <w:rsid w:val="00F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2778-841B-4673-A654-6DFA8ECF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Dujková Kateřina</cp:lastModifiedBy>
  <cp:revision>6</cp:revision>
  <dcterms:created xsi:type="dcterms:W3CDTF">2024-10-30T08:30:00Z</dcterms:created>
  <dcterms:modified xsi:type="dcterms:W3CDTF">2025-07-09T06:51:00Z</dcterms:modified>
</cp:coreProperties>
</file>